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36" w:rsidRDefault="00DC6074" w:rsidP="00DC6074">
      <w:pPr>
        <w:jc w:val="center"/>
        <w:rPr>
          <w:b/>
        </w:rPr>
      </w:pPr>
      <w:r w:rsidRPr="00DC6074">
        <w:rPr>
          <w:b/>
        </w:rPr>
        <w:t>Spanish Classes Offered at Kent County Learning Center</w:t>
      </w:r>
    </w:p>
    <w:p w:rsidR="00DC6074" w:rsidRDefault="00DC6074" w:rsidP="00DC6074">
      <w:pPr>
        <w:jc w:val="center"/>
        <w:rPr>
          <w:b/>
        </w:rPr>
      </w:pPr>
    </w:p>
    <w:p w:rsidR="00DC6074" w:rsidRDefault="00DC6074" w:rsidP="00DC6074">
      <w:r w:rsidRPr="00DC6074">
        <w:rPr>
          <w:b/>
          <w:u w:val="single"/>
        </w:rPr>
        <w:t>Basic Spanish I:</w:t>
      </w:r>
      <w:r>
        <w:rPr>
          <w:b/>
        </w:rPr>
        <w:t xml:space="preserve"> D</w:t>
      </w:r>
      <w:r>
        <w:t>evelop basic vocabulary and grammar concepts.  Starting from the first class, students will learn to write their own sentences, the rules of pronunciation, present tenses, and the most important Spanish verbs.  At the end of this class, students will be able to use, read, write and speak basic Spanish sentences. Course Fee: $169</w:t>
      </w:r>
    </w:p>
    <w:p w:rsidR="00DC6074" w:rsidRDefault="00DC6074" w:rsidP="00DC6074"/>
    <w:p w:rsidR="00DC6074" w:rsidRDefault="00DC6074" w:rsidP="00DC6074">
      <w:r>
        <w:rPr>
          <w:b/>
          <w:u w:val="single"/>
        </w:rPr>
        <w:t xml:space="preserve">Basic Spanish II: </w:t>
      </w:r>
      <w:r>
        <w:t>Continue to develop basic grammar concepts and apply them during conversations.  You will review the key concepts learned in Basic Spanish I, add possessive adjectives, interrogatory words, irregular verbs and more. Upon completion of this class, students will be able to engage in a simple Spanish conversation using basic dialogue skills. Course Fee: $169</w:t>
      </w:r>
    </w:p>
    <w:p w:rsidR="00DC6074" w:rsidRDefault="00DC6074" w:rsidP="00DC6074"/>
    <w:p w:rsidR="00DC6074" w:rsidRDefault="00DC6074" w:rsidP="00DC6074">
      <w:r>
        <w:rPr>
          <w:b/>
          <w:u w:val="single"/>
        </w:rPr>
        <w:t xml:space="preserve">Basic Spanish Conversational: </w:t>
      </w:r>
      <w:r>
        <w:t>Apply what you have learned during your 16-weeks of Basic Spanish classes! This class will reinforce basic concepts in a conversational setting. We will introduce situational approaches including how to order food, reserve a hotel room, purchase airplane tickets and more. This course is a great refresher for intermediate students who want to practice their Spanish-speaking skills. Course Fee $79</w:t>
      </w:r>
    </w:p>
    <w:p w:rsidR="003B5C3B" w:rsidRPr="00DC6074" w:rsidRDefault="003B5C3B" w:rsidP="00DC6074">
      <w:r>
        <w:t xml:space="preserve">Register here:  </w:t>
      </w:r>
      <w:hyperlink r:id="rId5" w:history="1">
        <w:r w:rsidRPr="00A5468B">
          <w:rPr>
            <w:rStyle w:val="Hyperlink"/>
          </w:rPr>
          <w:t>http://www.chesapeake.edu/continuing_ed/regform.pdf</w:t>
        </w:r>
      </w:hyperlink>
      <w:r>
        <w:t xml:space="preserve"> </w:t>
      </w:r>
      <w:bookmarkStart w:id="0" w:name="_GoBack"/>
      <w:bookmarkEnd w:id="0"/>
    </w:p>
    <w:sectPr w:rsidR="003B5C3B" w:rsidRPr="00DC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74"/>
    <w:rsid w:val="003B5C3B"/>
    <w:rsid w:val="0041469D"/>
    <w:rsid w:val="00DC6074"/>
    <w:rsid w:val="00F2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sapeake.edu/continuing_ed/reg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Etta</dc:creator>
  <cp:lastModifiedBy>Mary Etta</cp:lastModifiedBy>
  <cp:revision>2</cp:revision>
  <dcterms:created xsi:type="dcterms:W3CDTF">2015-05-26T15:48:00Z</dcterms:created>
  <dcterms:modified xsi:type="dcterms:W3CDTF">2015-05-26T15:48:00Z</dcterms:modified>
</cp:coreProperties>
</file>